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9136F3" w:rsidRDefault="009136F3" w:rsidP="00B651E7">
      <w:pPr>
        <w:ind w:left="284"/>
        <w:jc w:val="center"/>
        <w:rPr>
          <w:b/>
          <w:sz w:val="28"/>
          <w:szCs w:val="28"/>
        </w:rPr>
      </w:pPr>
    </w:p>
    <w:p w:rsidR="006570FA" w:rsidRPr="00B651E7" w:rsidRDefault="006570FA" w:rsidP="00B651E7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B651E7">
        <w:rPr>
          <w:b/>
          <w:sz w:val="28"/>
          <w:szCs w:val="28"/>
        </w:rPr>
        <w:t>РЕШЕНИЕ</w:t>
      </w:r>
    </w:p>
    <w:p w:rsidR="00070523" w:rsidRPr="00B651E7" w:rsidRDefault="00070523" w:rsidP="00B651E7">
      <w:pPr>
        <w:ind w:left="284"/>
        <w:jc w:val="center"/>
        <w:rPr>
          <w:b/>
          <w:sz w:val="26"/>
          <w:szCs w:val="26"/>
        </w:rPr>
      </w:pPr>
      <w:r w:rsidRPr="00B651E7">
        <w:rPr>
          <w:b/>
          <w:sz w:val="26"/>
          <w:szCs w:val="26"/>
        </w:rPr>
        <w:t>о пересчете кадастровой стоимости</w:t>
      </w:r>
    </w:p>
    <w:p w:rsidR="006570FA" w:rsidRPr="00B651E7" w:rsidRDefault="006570FA" w:rsidP="00B651E7">
      <w:pPr>
        <w:contextualSpacing/>
        <w:rPr>
          <w:b/>
          <w:sz w:val="26"/>
          <w:szCs w:val="26"/>
        </w:rPr>
      </w:pPr>
    </w:p>
    <w:p w:rsidR="00D24322" w:rsidRPr="00B651E7" w:rsidRDefault="00D24322" w:rsidP="00DE6EA0">
      <w:pPr>
        <w:spacing w:line="276" w:lineRule="auto"/>
        <w:ind w:right="-2"/>
        <w:rPr>
          <w:b/>
          <w:sz w:val="26"/>
          <w:szCs w:val="26"/>
        </w:rPr>
      </w:pPr>
      <w:r w:rsidRPr="00B651E7">
        <w:rPr>
          <w:b/>
          <w:sz w:val="26"/>
          <w:szCs w:val="26"/>
        </w:rPr>
        <w:t>«</w:t>
      </w:r>
      <w:r w:rsidR="000413AA" w:rsidRPr="00B651E7">
        <w:rPr>
          <w:b/>
          <w:sz w:val="26"/>
          <w:szCs w:val="26"/>
        </w:rPr>
        <w:t>0</w:t>
      </w:r>
      <w:r w:rsidR="00C4560C" w:rsidRPr="00B651E7">
        <w:rPr>
          <w:b/>
          <w:sz w:val="26"/>
          <w:szCs w:val="26"/>
        </w:rPr>
        <w:t>4</w:t>
      </w:r>
      <w:r w:rsidRPr="00B651E7">
        <w:rPr>
          <w:b/>
          <w:sz w:val="26"/>
          <w:szCs w:val="26"/>
        </w:rPr>
        <w:t xml:space="preserve">» </w:t>
      </w:r>
      <w:r w:rsidR="00C4560C" w:rsidRPr="00B651E7">
        <w:rPr>
          <w:b/>
          <w:sz w:val="26"/>
          <w:szCs w:val="26"/>
        </w:rPr>
        <w:t>декабря</w:t>
      </w:r>
      <w:r w:rsidRPr="00B651E7">
        <w:rPr>
          <w:b/>
          <w:sz w:val="26"/>
          <w:szCs w:val="26"/>
        </w:rPr>
        <w:t xml:space="preserve"> 2024 г.</w:t>
      </w:r>
      <w:r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</w:r>
      <w:r w:rsidR="00D272C3" w:rsidRPr="00B651E7">
        <w:rPr>
          <w:b/>
          <w:sz w:val="26"/>
          <w:szCs w:val="26"/>
        </w:rPr>
        <w:tab/>
        <w:t xml:space="preserve">     </w:t>
      </w:r>
      <w:r w:rsidRPr="00B651E7">
        <w:rPr>
          <w:b/>
          <w:sz w:val="26"/>
          <w:szCs w:val="26"/>
        </w:rPr>
        <w:t xml:space="preserve">№ </w:t>
      </w:r>
      <w:r w:rsidR="004643A7">
        <w:rPr>
          <w:b/>
          <w:sz w:val="26"/>
          <w:szCs w:val="26"/>
        </w:rPr>
        <w:t>716</w:t>
      </w:r>
      <w:r w:rsidRPr="00B651E7">
        <w:rPr>
          <w:b/>
          <w:sz w:val="26"/>
          <w:szCs w:val="26"/>
        </w:rPr>
        <w:t>/24</w:t>
      </w:r>
    </w:p>
    <w:p w:rsidR="00D24322" w:rsidRPr="00B651E7" w:rsidRDefault="00D24322" w:rsidP="00DE6EA0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B651E7" w:rsidRDefault="00D24322" w:rsidP="00DE6EA0">
      <w:pPr>
        <w:tabs>
          <w:tab w:val="left" w:pos="5670"/>
        </w:tabs>
        <w:spacing w:line="276" w:lineRule="auto"/>
        <w:ind w:left="5670" w:right="-2" w:hanging="5670"/>
        <w:jc w:val="both"/>
        <w:rPr>
          <w:b/>
          <w:sz w:val="26"/>
          <w:szCs w:val="26"/>
        </w:rPr>
      </w:pPr>
      <w:r w:rsidRPr="00B651E7">
        <w:rPr>
          <w:b/>
          <w:sz w:val="26"/>
          <w:szCs w:val="26"/>
        </w:rPr>
        <w:t>Реквизиты заявления:</w:t>
      </w:r>
      <w:r w:rsidRPr="00B651E7">
        <w:rPr>
          <w:b/>
          <w:sz w:val="26"/>
          <w:szCs w:val="26"/>
        </w:rPr>
        <w:tab/>
      </w:r>
      <w:r w:rsidR="00B651E7" w:rsidRPr="00B651E7">
        <w:rPr>
          <w:sz w:val="26"/>
          <w:szCs w:val="26"/>
        </w:rPr>
        <w:t>от 26.11.2024 № 01-22477/24</w:t>
      </w:r>
    </w:p>
    <w:p w:rsidR="00D24322" w:rsidRPr="00B651E7" w:rsidRDefault="00D24322" w:rsidP="00DE6EA0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B651E7" w:rsidRDefault="00D24322" w:rsidP="00DE6EA0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651E7">
        <w:rPr>
          <w:b/>
          <w:sz w:val="26"/>
          <w:szCs w:val="26"/>
        </w:rPr>
        <w:t xml:space="preserve">Информация о заявителе: </w:t>
      </w:r>
      <w:r w:rsidRPr="00B651E7">
        <w:rPr>
          <w:b/>
          <w:sz w:val="26"/>
          <w:szCs w:val="26"/>
        </w:rPr>
        <w:tab/>
      </w:r>
      <w:r w:rsidR="009136F3">
        <w:rPr>
          <w:sz w:val="26"/>
          <w:szCs w:val="26"/>
        </w:rPr>
        <w:t>***</w:t>
      </w:r>
    </w:p>
    <w:p w:rsidR="00D24322" w:rsidRPr="00B651E7" w:rsidRDefault="00D24322" w:rsidP="00DE6EA0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3C5F88" w:rsidRPr="00B651E7" w:rsidRDefault="00D24322" w:rsidP="00DE6EA0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B651E7">
        <w:rPr>
          <w:b/>
          <w:sz w:val="26"/>
          <w:szCs w:val="26"/>
        </w:rPr>
        <w:t>Кадастровы</w:t>
      </w:r>
      <w:r w:rsidR="005F44CA" w:rsidRPr="00B651E7">
        <w:rPr>
          <w:b/>
          <w:sz w:val="26"/>
          <w:szCs w:val="26"/>
        </w:rPr>
        <w:t>й</w:t>
      </w:r>
      <w:r w:rsidRPr="00B651E7">
        <w:rPr>
          <w:b/>
          <w:sz w:val="26"/>
          <w:szCs w:val="26"/>
        </w:rPr>
        <w:t xml:space="preserve"> номер объект</w:t>
      </w:r>
      <w:r w:rsidR="00C4560C" w:rsidRPr="00B651E7">
        <w:rPr>
          <w:b/>
          <w:sz w:val="26"/>
          <w:szCs w:val="26"/>
        </w:rPr>
        <w:t>а</w:t>
      </w:r>
      <w:r w:rsidRPr="00B651E7">
        <w:rPr>
          <w:b/>
          <w:sz w:val="26"/>
          <w:szCs w:val="26"/>
        </w:rPr>
        <w:t xml:space="preserve"> недвижимости:</w:t>
      </w:r>
      <w:r w:rsidRPr="00B651E7">
        <w:rPr>
          <w:b/>
          <w:sz w:val="26"/>
          <w:szCs w:val="26"/>
        </w:rPr>
        <w:tab/>
      </w:r>
      <w:r w:rsidR="00B651E7" w:rsidRPr="00B651E7">
        <w:rPr>
          <w:sz w:val="26"/>
          <w:szCs w:val="26"/>
        </w:rPr>
        <w:t>77:21:0150401:799</w:t>
      </w:r>
    </w:p>
    <w:p w:rsidR="00D24322" w:rsidRPr="00B651E7" w:rsidRDefault="00D24322" w:rsidP="00DE6EA0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B651E7">
        <w:rPr>
          <w:b/>
          <w:sz w:val="26"/>
          <w:szCs w:val="26"/>
        </w:rPr>
        <w:t xml:space="preserve">Адрес: </w:t>
      </w:r>
      <w:r w:rsidRPr="00B651E7">
        <w:rPr>
          <w:b/>
          <w:sz w:val="26"/>
          <w:szCs w:val="26"/>
        </w:rPr>
        <w:tab/>
      </w:r>
      <w:r w:rsidR="00B651E7" w:rsidRPr="00B651E7">
        <w:rPr>
          <w:sz w:val="26"/>
          <w:szCs w:val="26"/>
        </w:rPr>
        <w:t xml:space="preserve">г. Москва, п. </w:t>
      </w:r>
      <w:proofErr w:type="spellStart"/>
      <w:r w:rsidR="00B651E7" w:rsidRPr="00B651E7">
        <w:rPr>
          <w:sz w:val="26"/>
          <w:szCs w:val="26"/>
        </w:rPr>
        <w:t>Новофедоровское</w:t>
      </w:r>
      <w:proofErr w:type="spellEnd"/>
      <w:r w:rsidR="00B651E7" w:rsidRPr="00B651E7">
        <w:rPr>
          <w:sz w:val="26"/>
          <w:szCs w:val="26"/>
        </w:rPr>
        <w:t>,</w:t>
      </w:r>
      <w:r w:rsidR="00B651E7" w:rsidRPr="00B651E7">
        <w:rPr>
          <w:sz w:val="26"/>
          <w:szCs w:val="26"/>
        </w:rPr>
        <w:br/>
        <w:t>дер. Кузнецово, МТП, Теплая стоянка для тракторов</w:t>
      </w:r>
    </w:p>
    <w:p w:rsidR="00D24322" w:rsidRPr="00B651E7" w:rsidRDefault="00D24322" w:rsidP="00DE6EA0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B651E7" w:rsidRDefault="006570FA" w:rsidP="00DE6EA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B651E7">
        <w:rPr>
          <w:b/>
          <w:sz w:val="26"/>
          <w:szCs w:val="26"/>
        </w:rPr>
        <w:t>Информация о проведенной проверке:</w:t>
      </w:r>
    </w:p>
    <w:p w:rsidR="009D64DC" w:rsidRPr="00B651E7" w:rsidRDefault="009D64DC" w:rsidP="00DE6EA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B651E7" w:rsidRDefault="00CE2097" w:rsidP="00DE6EA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51E7">
        <w:rPr>
          <w:sz w:val="26"/>
          <w:szCs w:val="26"/>
        </w:rPr>
        <w:t>Кадастровая стоимость объект</w:t>
      </w:r>
      <w:r w:rsidR="00D25968" w:rsidRPr="00B651E7">
        <w:rPr>
          <w:sz w:val="26"/>
          <w:szCs w:val="26"/>
        </w:rPr>
        <w:t>а</w:t>
      </w:r>
      <w:r w:rsidRPr="00B651E7">
        <w:rPr>
          <w:sz w:val="26"/>
          <w:szCs w:val="26"/>
        </w:rPr>
        <w:t xml:space="preserve"> недвижимости с кадастровым номер</w:t>
      </w:r>
      <w:r w:rsidR="00D25968" w:rsidRPr="00B651E7">
        <w:rPr>
          <w:sz w:val="26"/>
          <w:szCs w:val="26"/>
        </w:rPr>
        <w:t>ом</w:t>
      </w:r>
      <w:r w:rsidRPr="00B651E7">
        <w:rPr>
          <w:sz w:val="26"/>
          <w:szCs w:val="26"/>
        </w:rPr>
        <w:t xml:space="preserve"> </w:t>
      </w:r>
      <w:r w:rsidR="00B651E7" w:rsidRPr="00B651E7">
        <w:rPr>
          <w:sz w:val="26"/>
          <w:szCs w:val="26"/>
        </w:rPr>
        <w:t xml:space="preserve">77:21:0150401:799 </w:t>
      </w:r>
      <w:r w:rsidR="00DE6EA0" w:rsidRPr="00DE6EA0">
        <w:rPr>
          <w:sz w:val="26"/>
          <w:szCs w:val="26"/>
        </w:rPr>
        <w:t>(</w:t>
      </w:r>
      <w:r w:rsidR="00DE6EA0">
        <w:rPr>
          <w:sz w:val="26"/>
          <w:szCs w:val="26"/>
        </w:rPr>
        <w:t xml:space="preserve">далее – Объект недвижимости) </w:t>
      </w:r>
      <w:r w:rsidRPr="00B651E7">
        <w:rPr>
          <w:sz w:val="26"/>
          <w:szCs w:val="26"/>
        </w:rPr>
        <w:t>на основании сведений, включенных</w:t>
      </w:r>
      <w:r w:rsidR="00D24322" w:rsidRPr="00B651E7">
        <w:rPr>
          <w:sz w:val="26"/>
          <w:szCs w:val="26"/>
        </w:rPr>
        <w:t xml:space="preserve"> </w:t>
      </w:r>
      <w:r w:rsidRPr="00B651E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B651E7">
        <w:rPr>
          <w:sz w:val="26"/>
          <w:szCs w:val="26"/>
        </w:rPr>
        <w:t xml:space="preserve"> </w:t>
      </w:r>
      <w:r w:rsidR="00DE6EA0">
        <w:rPr>
          <w:sz w:val="26"/>
          <w:szCs w:val="26"/>
        </w:rPr>
        <w:br/>
      </w:r>
      <w:r w:rsidRPr="00B651E7">
        <w:rPr>
          <w:sz w:val="26"/>
          <w:szCs w:val="26"/>
        </w:rPr>
        <w:t>по состоянию</w:t>
      </w:r>
      <w:r w:rsidR="00287C8B" w:rsidRPr="00B651E7">
        <w:rPr>
          <w:sz w:val="26"/>
          <w:szCs w:val="26"/>
        </w:rPr>
        <w:t xml:space="preserve"> </w:t>
      </w:r>
      <w:r w:rsidRPr="00B651E7">
        <w:rPr>
          <w:sz w:val="26"/>
          <w:szCs w:val="26"/>
        </w:rPr>
        <w:t>на 01.01.2023, определена</w:t>
      </w:r>
      <w:r w:rsidR="0019732D" w:rsidRPr="00B651E7">
        <w:rPr>
          <w:sz w:val="26"/>
          <w:szCs w:val="26"/>
        </w:rPr>
        <w:t xml:space="preserve"> </w:t>
      </w:r>
      <w:r w:rsidRPr="00B651E7">
        <w:rPr>
          <w:sz w:val="26"/>
          <w:szCs w:val="26"/>
        </w:rPr>
        <w:t xml:space="preserve">с учетом </w:t>
      </w:r>
      <w:r w:rsidR="005F44CA" w:rsidRPr="00B651E7">
        <w:rPr>
          <w:sz w:val="26"/>
          <w:szCs w:val="26"/>
        </w:rPr>
        <w:t>его</w:t>
      </w:r>
      <w:r w:rsidR="00D24322" w:rsidRPr="00B651E7">
        <w:rPr>
          <w:sz w:val="26"/>
          <w:szCs w:val="26"/>
        </w:rPr>
        <w:t xml:space="preserve"> отнесения к группе </w:t>
      </w:r>
      <w:r w:rsidR="00B651E7" w:rsidRPr="00B651E7">
        <w:rPr>
          <w:sz w:val="26"/>
          <w:szCs w:val="26"/>
        </w:rPr>
        <w:t>7 «Объекты производственного назначения», подгруппе 7.12 «Объекты незавершенного строительства производственного назначения».</w:t>
      </w:r>
    </w:p>
    <w:p w:rsidR="00DB3B44" w:rsidRPr="00B651E7" w:rsidRDefault="00B651E7" w:rsidP="00DE6EA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651E7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приложенной к заявлению технической документации, подтвержденной решением Арбитражного суда г. Москвы по делу № А40-283898/2023, пересчитана</w:t>
      </w:r>
      <w:r w:rsidR="00D01052">
        <w:rPr>
          <w:sz w:val="26"/>
          <w:szCs w:val="26"/>
        </w:rPr>
        <w:br/>
      </w:r>
      <w:r w:rsidRPr="00B651E7">
        <w:rPr>
          <w:sz w:val="26"/>
          <w:szCs w:val="26"/>
        </w:rPr>
        <w:t>с применением уточненных характеристик – «Степень готовности объекта незавершенного строительства: 40,00 %», «Этажность: 1».</w:t>
      </w:r>
    </w:p>
    <w:p w:rsidR="00DB3B44" w:rsidRPr="00B651E7" w:rsidRDefault="00DB3B44" w:rsidP="00DE6EA0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651E7" w:rsidRPr="00B651E7" w:rsidRDefault="00B651E7" w:rsidP="00B651E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657F" w:rsidRPr="00B651E7" w:rsidRDefault="005C7884" w:rsidP="00B651E7">
      <w:pPr>
        <w:tabs>
          <w:tab w:val="left" w:pos="5103"/>
          <w:tab w:val="left" w:pos="5812"/>
        </w:tabs>
        <w:contextualSpacing/>
        <w:jc w:val="both"/>
        <w:rPr>
          <w:b/>
          <w:sz w:val="26"/>
          <w:szCs w:val="26"/>
        </w:rPr>
      </w:pPr>
      <w:r w:rsidRPr="00B651E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D01052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01052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D0105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70F3" w:rsidRPr="00795AE6" w:rsidTr="00AA70F3">
        <w:trPr>
          <w:trHeight w:val="2643"/>
        </w:trPr>
        <w:tc>
          <w:tcPr>
            <w:tcW w:w="2100" w:type="dxa"/>
            <w:shd w:val="clear" w:color="auto" w:fill="auto"/>
            <w:vAlign w:val="center"/>
          </w:tcPr>
          <w:p w:rsidR="00AA70F3" w:rsidRPr="003F1C18" w:rsidRDefault="00B651E7" w:rsidP="00B651E7">
            <w:pPr>
              <w:jc w:val="center"/>
              <w:rPr>
                <w:sz w:val="22"/>
              </w:rPr>
            </w:pPr>
            <w:r w:rsidRPr="00B651E7">
              <w:rPr>
                <w:sz w:val="22"/>
              </w:rPr>
              <w:t>77:21:0150401:799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AA70F3" w:rsidRPr="005C7884" w:rsidRDefault="00B651E7" w:rsidP="00B651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651E7">
              <w:rPr>
                <w:rFonts w:eastAsia="Times New Roman"/>
                <w:color w:val="000000"/>
                <w:sz w:val="22"/>
                <w:szCs w:val="22"/>
              </w:rPr>
              <w:t>74 030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651E7">
              <w:rPr>
                <w:rFonts w:eastAsia="Times New Roman"/>
                <w:color w:val="000000"/>
                <w:sz w:val="22"/>
                <w:szCs w:val="22"/>
              </w:rPr>
              <w:t>460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651E7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AA70F3" w:rsidRPr="009F7F98" w:rsidRDefault="00AA70F3" w:rsidP="00B651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A70F3" w:rsidRPr="00C65F1C" w:rsidRDefault="001F6C0D" w:rsidP="001F6C0D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1F6C0D">
              <w:rPr>
                <w:rFonts w:eastAsia="Times New Roman"/>
                <w:color w:val="000000"/>
                <w:sz w:val="22"/>
                <w:szCs w:val="22"/>
              </w:rPr>
              <w:t>29 612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1F6C0D">
              <w:rPr>
                <w:rFonts w:eastAsia="Times New Roman"/>
                <w:color w:val="000000"/>
                <w:sz w:val="22"/>
                <w:szCs w:val="22"/>
              </w:rPr>
              <w:t>178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F6C0D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A70F3" w:rsidRPr="005C7884" w:rsidRDefault="00AA70F3" w:rsidP="00B651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D0105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9719C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90" w:rsidRDefault="00317690" w:rsidP="00AC7FD4">
      <w:r>
        <w:separator/>
      </w:r>
    </w:p>
  </w:endnote>
  <w:endnote w:type="continuationSeparator" w:id="0">
    <w:p w:rsidR="00317690" w:rsidRDefault="0031769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90" w:rsidRDefault="00317690" w:rsidP="00AC7FD4">
      <w:r>
        <w:separator/>
      </w:r>
    </w:p>
  </w:footnote>
  <w:footnote w:type="continuationSeparator" w:id="0">
    <w:p w:rsidR="00317690" w:rsidRDefault="0031769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136F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3AA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19C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C0D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17690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2C5D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3A7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01E6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36F3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0F3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5D2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51E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010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560C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1052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96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1C2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A0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757A6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5922-976E-4965-9566-73B9E04E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2024-12-03T13:38:00Z</dcterms:created>
  <dcterms:modified xsi:type="dcterms:W3CDTF">2024-12-05T07:48:00Z</dcterms:modified>
</cp:coreProperties>
</file>