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B03B85" w:rsidRDefault="00B03B85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B03B85" w:rsidRDefault="00B03B85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B03B85" w:rsidRDefault="00B03B85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B03B85" w:rsidRDefault="00B03B85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B03B85" w:rsidRDefault="00B03B85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B03B85" w:rsidRDefault="00B03B85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B03B85" w:rsidRDefault="00B03B85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о пересчете кадастровой стоимости</w:t>
      </w:r>
    </w:p>
    <w:p w:rsidR="006570FA" w:rsidRPr="000D465A" w:rsidRDefault="006570FA" w:rsidP="000D465A">
      <w:pPr>
        <w:spacing w:line="226" w:lineRule="auto"/>
        <w:contextualSpacing/>
        <w:jc w:val="center"/>
        <w:rPr>
          <w:b/>
          <w:sz w:val="26"/>
          <w:szCs w:val="26"/>
        </w:rPr>
      </w:pPr>
    </w:p>
    <w:p w:rsidR="006570FA" w:rsidRPr="000D465A" w:rsidRDefault="006570FA" w:rsidP="00B65F7B">
      <w:pPr>
        <w:ind w:right="-2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«</w:t>
      </w:r>
      <w:r w:rsidR="00C60007">
        <w:rPr>
          <w:b/>
          <w:sz w:val="26"/>
          <w:szCs w:val="26"/>
        </w:rPr>
        <w:t>09</w:t>
      </w:r>
      <w:r w:rsidRPr="000D465A">
        <w:rPr>
          <w:b/>
          <w:sz w:val="26"/>
          <w:szCs w:val="26"/>
        </w:rPr>
        <w:t xml:space="preserve">» </w:t>
      </w:r>
      <w:r w:rsidR="0019447F">
        <w:rPr>
          <w:b/>
          <w:sz w:val="26"/>
          <w:szCs w:val="26"/>
        </w:rPr>
        <w:t>ию</w:t>
      </w:r>
      <w:r w:rsidR="002102C7">
        <w:rPr>
          <w:b/>
          <w:sz w:val="26"/>
          <w:szCs w:val="26"/>
        </w:rPr>
        <w:t>л</w:t>
      </w:r>
      <w:r w:rsidR="0019447F">
        <w:rPr>
          <w:b/>
          <w:sz w:val="26"/>
          <w:szCs w:val="26"/>
        </w:rPr>
        <w:t>я</w:t>
      </w:r>
      <w:r w:rsidRPr="000D465A">
        <w:rPr>
          <w:b/>
          <w:sz w:val="26"/>
          <w:szCs w:val="26"/>
        </w:rPr>
        <w:t xml:space="preserve"> 202</w:t>
      </w:r>
      <w:r w:rsidR="00012DA8" w:rsidRPr="000D465A">
        <w:rPr>
          <w:b/>
          <w:sz w:val="26"/>
          <w:szCs w:val="26"/>
        </w:rPr>
        <w:t>4</w:t>
      </w:r>
      <w:r w:rsidRPr="000D465A">
        <w:rPr>
          <w:b/>
          <w:sz w:val="26"/>
          <w:szCs w:val="26"/>
        </w:rPr>
        <w:t xml:space="preserve"> г.</w:t>
      </w:r>
      <w:r w:rsidRPr="000D465A">
        <w:rPr>
          <w:b/>
          <w:sz w:val="26"/>
          <w:szCs w:val="26"/>
        </w:rPr>
        <w:tab/>
      </w:r>
      <w:r w:rsidR="00237BE7">
        <w:rPr>
          <w:b/>
          <w:sz w:val="26"/>
          <w:szCs w:val="26"/>
        </w:rPr>
        <w:t xml:space="preserve">                                                                               </w:t>
      </w:r>
      <w:r w:rsidR="00B41ADD">
        <w:rPr>
          <w:b/>
          <w:sz w:val="26"/>
          <w:szCs w:val="26"/>
        </w:rPr>
        <w:t xml:space="preserve">           </w:t>
      </w:r>
      <w:r w:rsidR="00237BE7">
        <w:rPr>
          <w:b/>
          <w:sz w:val="26"/>
          <w:szCs w:val="26"/>
        </w:rPr>
        <w:t xml:space="preserve">             </w:t>
      </w:r>
      <w:r w:rsidRPr="000D465A">
        <w:rPr>
          <w:b/>
          <w:sz w:val="26"/>
          <w:szCs w:val="26"/>
        </w:rPr>
        <w:t xml:space="preserve">№ </w:t>
      </w:r>
      <w:r w:rsidR="00C60007">
        <w:rPr>
          <w:b/>
          <w:sz w:val="26"/>
          <w:szCs w:val="26"/>
        </w:rPr>
        <w:t>459</w:t>
      </w:r>
      <w:r w:rsidR="00012DA8" w:rsidRPr="000D465A">
        <w:rPr>
          <w:b/>
          <w:sz w:val="26"/>
          <w:szCs w:val="26"/>
        </w:rPr>
        <w:t>/24</w:t>
      </w:r>
    </w:p>
    <w:p w:rsidR="006570FA" w:rsidRPr="000D465A" w:rsidRDefault="006570FA" w:rsidP="00B65F7B">
      <w:pPr>
        <w:ind w:right="-2"/>
        <w:jc w:val="both"/>
        <w:rPr>
          <w:sz w:val="26"/>
          <w:szCs w:val="26"/>
        </w:rPr>
      </w:pPr>
    </w:p>
    <w:p w:rsidR="009668EF" w:rsidRDefault="009668EF" w:rsidP="0017309F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Реквизиты заявлени</w:t>
      </w:r>
      <w:r w:rsidR="00B41ADD">
        <w:rPr>
          <w:b/>
          <w:sz w:val="26"/>
          <w:szCs w:val="26"/>
        </w:rPr>
        <w:t>я</w:t>
      </w:r>
      <w:r w:rsidR="00D52B2E" w:rsidRPr="000D465A">
        <w:rPr>
          <w:b/>
          <w:sz w:val="26"/>
          <w:szCs w:val="26"/>
        </w:rPr>
        <w:t>:</w:t>
      </w:r>
      <w:r w:rsidR="00D52B2E" w:rsidRPr="000D465A">
        <w:rPr>
          <w:sz w:val="26"/>
          <w:szCs w:val="26"/>
        </w:rPr>
        <w:tab/>
      </w:r>
      <w:r w:rsidR="00CE0183" w:rsidRPr="000D465A">
        <w:rPr>
          <w:sz w:val="26"/>
          <w:szCs w:val="26"/>
        </w:rPr>
        <w:t xml:space="preserve">от </w:t>
      </w:r>
      <w:r w:rsidR="001502F8" w:rsidRPr="001502F8">
        <w:rPr>
          <w:sz w:val="26"/>
          <w:szCs w:val="26"/>
        </w:rPr>
        <w:t>17.06.2024</w:t>
      </w:r>
      <w:r w:rsidR="00450E70" w:rsidRPr="00450E70">
        <w:rPr>
          <w:sz w:val="26"/>
          <w:szCs w:val="26"/>
        </w:rPr>
        <w:t xml:space="preserve"> </w:t>
      </w:r>
      <w:r w:rsidR="004412EA" w:rsidRPr="000D465A">
        <w:rPr>
          <w:sz w:val="26"/>
          <w:szCs w:val="26"/>
        </w:rPr>
        <w:t xml:space="preserve">№ </w:t>
      </w:r>
      <w:r w:rsidR="001502F8" w:rsidRPr="001502F8">
        <w:rPr>
          <w:sz w:val="26"/>
          <w:szCs w:val="26"/>
        </w:rPr>
        <w:t>33-8-1814/24-(0)-0</w:t>
      </w:r>
    </w:p>
    <w:p w:rsidR="00450E70" w:rsidRPr="000D465A" w:rsidRDefault="00450E70" w:rsidP="00B65F7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A848D5" w:rsidRPr="000D465A" w:rsidRDefault="00A848D5" w:rsidP="00B65F7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 xml:space="preserve">Информация о заявителе: </w:t>
      </w:r>
      <w:r w:rsidRPr="000D465A">
        <w:rPr>
          <w:b/>
          <w:sz w:val="26"/>
          <w:szCs w:val="26"/>
        </w:rPr>
        <w:tab/>
      </w:r>
      <w:r w:rsidR="00B03B85">
        <w:rPr>
          <w:sz w:val="26"/>
          <w:szCs w:val="26"/>
        </w:rPr>
        <w:t>***</w:t>
      </w:r>
    </w:p>
    <w:p w:rsidR="00A848D5" w:rsidRPr="000D465A" w:rsidRDefault="00A848D5" w:rsidP="00B65F7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A848D5" w:rsidRDefault="00A848D5" w:rsidP="00B65F7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Кадастровый номер объекта недвижимости:</w:t>
      </w:r>
      <w:r w:rsidRPr="000D465A">
        <w:rPr>
          <w:sz w:val="26"/>
          <w:szCs w:val="26"/>
        </w:rPr>
        <w:tab/>
      </w:r>
      <w:r w:rsidR="001502F8" w:rsidRPr="001502F8">
        <w:rPr>
          <w:sz w:val="26"/>
          <w:szCs w:val="26"/>
        </w:rPr>
        <w:t>77:01:0001033:2425</w:t>
      </w:r>
    </w:p>
    <w:p w:rsidR="001502F8" w:rsidRPr="00E85593" w:rsidRDefault="001502F8" w:rsidP="00B65F7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0D465A" w:rsidRPr="000D465A" w:rsidRDefault="00A848D5" w:rsidP="0019447F">
      <w:pPr>
        <w:tabs>
          <w:tab w:val="left" w:pos="5670"/>
        </w:tabs>
        <w:ind w:left="5670" w:right="-2" w:hanging="5670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Адрес:</w:t>
      </w:r>
      <w:r w:rsidR="00BB5AE8">
        <w:rPr>
          <w:sz w:val="26"/>
          <w:szCs w:val="26"/>
        </w:rPr>
        <w:t xml:space="preserve"> </w:t>
      </w:r>
      <w:r w:rsidR="00BB5AE8">
        <w:rPr>
          <w:sz w:val="26"/>
          <w:szCs w:val="26"/>
        </w:rPr>
        <w:tab/>
        <w:t xml:space="preserve">г. </w:t>
      </w:r>
      <w:r w:rsidRPr="000D465A">
        <w:rPr>
          <w:sz w:val="26"/>
          <w:szCs w:val="26"/>
        </w:rPr>
        <w:t xml:space="preserve">Москва, </w:t>
      </w:r>
      <w:proofErr w:type="spellStart"/>
      <w:r w:rsidR="001502F8" w:rsidRPr="001502F8">
        <w:rPr>
          <w:sz w:val="26"/>
          <w:szCs w:val="26"/>
        </w:rPr>
        <w:t>вн</w:t>
      </w:r>
      <w:proofErr w:type="spellEnd"/>
      <w:r w:rsidR="001502F8" w:rsidRPr="001502F8">
        <w:rPr>
          <w:sz w:val="26"/>
          <w:szCs w:val="26"/>
        </w:rPr>
        <w:t>.</w:t>
      </w:r>
      <w:r w:rsidR="007E0B9F">
        <w:rPr>
          <w:sz w:val="26"/>
          <w:szCs w:val="26"/>
        </w:rPr>
        <w:t xml:space="preserve"> </w:t>
      </w:r>
      <w:r w:rsidR="001502F8" w:rsidRPr="001502F8">
        <w:rPr>
          <w:sz w:val="26"/>
          <w:szCs w:val="26"/>
        </w:rPr>
        <w:t>тер.</w:t>
      </w:r>
      <w:r w:rsidR="007E0B9F">
        <w:rPr>
          <w:sz w:val="26"/>
          <w:szCs w:val="26"/>
        </w:rPr>
        <w:t xml:space="preserve"> </w:t>
      </w:r>
      <w:r w:rsidR="001502F8" w:rsidRPr="001502F8">
        <w:rPr>
          <w:sz w:val="26"/>
          <w:szCs w:val="26"/>
        </w:rPr>
        <w:t>г. муницип</w:t>
      </w:r>
      <w:r w:rsidR="001502F8">
        <w:rPr>
          <w:sz w:val="26"/>
          <w:szCs w:val="26"/>
        </w:rPr>
        <w:t xml:space="preserve">альный округ </w:t>
      </w:r>
      <w:proofErr w:type="spellStart"/>
      <w:r w:rsidR="001502F8">
        <w:rPr>
          <w:sz w:val="26"/>
          <w:szCs w:val="26"/>
        </w:rPr>
        <w:t>Басманный</w:t>
      </w:r>
      <w:proofErr w:type="spellEnd"/>
      <w:r w:rsidR="001502F8">
        <w:rPr>
          <w:sz w:val="26"/>
          <w:szCs w:val="26"/>
        </w:rPr>
        <w:t>, пер. Армянский,</w:t>
      </w:r>
      <w:r w:rsidR="001502F8">
        <w:rPr>
          <w:sz w:val="26"/>
          <w:szCs w:val="26"/>
        </w:rPr>
        <w:br/>
        <w:t>д. 7, пом.</w:t>
      </w:r>
      <w:r w:rsidR="001502F8" w:rsidRPr="001502F8">
        <w:rPr>
          <w:sz w:val="26"/>
          <w:szCs w:val="26"/>
        </w:rPr>
        <w:t xml:space="preserve"> 3/1</w:t>
      </w:r>
    </w:p>
    <w:p w:rsidR="00A20D68" w:rsidRDefault="00A20D68" w:rsidP="00B65F7B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0D465A" w:rsidRDefault="006570FA" w:rsidP="00B65F7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Информация о проведенной проверке:</w:t>
      </w:r>
    </w:p>
    <w:p w:rsidR="00675E27" w:rsidRPr="00A9231C" w:rsidRDefault="00A9231C" w:rsidP="00E03A6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A9231C">
        <w:rPr>
          <w:sz w:val="26"/>
          <w:szCs w:val="26"/>
        </w:rPr>
        <w:t xml:space="preserve">Кадастровая стоимость </w:t>
      </w:r>
      <w:r>
        <w:rPr>
          <w:sz w:val="26"/>
          <w:szCs w:val="26"/>
        </w:rPr>
        <w:t>объекта недвижимости</w:t>
      </w:r>
      <w:r w:rsidRPr="00A9231C">
        <w:rPr>
          <w:sz w:val="26"/>
          <w:szCs w:val="26"/>
        </w:rPr>
        <w:t xml:space="preserve"> с кадастровым номером </w:t>
      </w:r>
      <w:r w:rsidRPr="001502F8">
        <w:rPr>
          <w:sz w:val="26"/>
          <w:szCs w:val="26"/>
        </w:rPr>
        <w:t>77:01:0001033:2425</w:t>
      </w:r>
      <w:r>
        <w:rPr>
          <w:sz w:val="26"/>
          <w:szCs w:val="26"/>
        </w:rPr>
        <w:t xml:space="preserve"> </w:t>
      </w:r>
      <w:r w:rsidR="001D3CC8">
        <w:rPr>
          <w:sz w:val="26"/>
          <w:szCs w:val="26"/>
        </w:rPr>
        <w:t xml:space="preserve">в размере </w:t>
      </w:r>
      <w:r w:rsidR="001D3CC8" w:rsidRPr="001D3CC8">
        <w:rPr>
          <w:sz w:val="26"/>
          <w:szCs w:val="26"/>
        </w:rPr>
        <w:t>45 297</w:t>
      </w:r>
      <w:r w:rsidR="001D3CC8">
        <w:rPr>
          <w:sz w:val="26"/>
          <w:szCs w:val="26"/>
        </w:rPr>
        <w:t> </w:t>
      </w:r>
      <w:r w:rsidR="001D3CC8" w:rsidRPr="001D3CC8">
        <w:rPr>
          <w:sz w:val="26"/>
          <w:szCs w:val="26"/>
        </w:rPr>
        <w:t>976</w:t>
      </w:r>
      <w:r w:rsidR="001D3CC8">
        <w:rPr>
          <w:sz w:val="26"/>
          <w:szCs w:val="26"/>
        </w:rPr>
        <w:t>,</w:t>
      </w:r>
      <w:r w:rsidR="001D3CC8" w:rsidRPr="001D3CC8">
        <w:rPr>
          <w:sz w:val="26"/>
          <w:szCs w:val="26"/>
        </w:rPr>
        <w:t>76</w:t>
      </w:r>
      <w:r w:rsidR="001D3CC8">
        <w:rPr>
          <w:sz w:val="26"/>
          <w:szCs w:val="26"/>
        </w:rPr>
        <w:t xml:space="preserve"> руб. </w:t>
      </w:r>
      <w:r w:rsidRPr="005A0F02">
        <w:rPr>
          <w:sz w:val="26"/>
          <w:szCs w:val="26"/>
        </w:rPr>
        <w:t>определена ГБУ «Центр имущественных платежей»</w:t>
      </w:r>
      <w:r w:rsidR="001D3CC8">
        <w:rPr>
          <w:sz w:val="26"/>
          <w:szCs w:val="26"/>
        </w:rPr>
        <w:t xml:space="preserve"> </w:t>
      </w:r>
      <w:r w:rsidRPr="005A0F02">
        <w:rPr>
          <w:sz w:val="26"/>
          <w:szCs w:val="26"/>
        </w:rPr>
        <w:t xml:space="preserve">на основании информации, предоставленной филиалом </w:t>
      </w:r>
      <w:r w:rsidR="005A0F02" w:rsidRPr="005A0F02">
        <w:rPr>
          <w:sz w:val="26"/>
          <w:szCs w:val="26"/>
        </w:rPr>
        <w:t xml:space="preserve">ФГБУ «ФКП </w:t>
      </w:r>
      <w:proofErr w:type="spellStart"/>
      <w:r w:rsidR="005A0F02" w:rsidRPr="005A0F02">
        <w:rPr>
          <w:sz w:val="26"/>
          <w:szCs w:val="26"/>
        </w:rPr>
        <w:t>Росреестра</w:t>
      </w:r>
      <w:proofErr w:type="spellEnd"/>
      <w:r w:rsidR="005A0F02" w:rsidRPr="005A0F02">
        <w:rPr>
          <w:sz w:val="26"/>
          <w:szCs w:val="26"/>
        </w:rPr>
        <w:t>»</w:t>
      </w:r>
      <w:r w:rsidR="001D3CC8">
        <w:rPr>
          <w:sz w:val="26"/>
          <w:szCs w:val="26"/>
        </w:rPr>
        <w:t xml:space="preserve"> </w:t>
      </w:r>
      <w:r w:rsidRPr="005A0F02">
        <w:rPr>
          <w:sz w:val="26"/>
          <w:szCs w:val="26"/>
        </w:rPr>
        <w:t>по Москве, в соответствии со статьей 16 Федеральног</w:t>
      </w:r>
      <w:r w:rsidR="005A0F02" w:rsidRPr="005A0F02">
        <w:rPr>
          <w:sz w:val="26"/>
          <w:szCs w:val="26"/>
        </w:rPr>
        <w:t>о закона от 03.07.2016 № 237-ФЗ</w:t>
      </w:r>
      <w:r w:rsidR="001D3CC8">
        <w:rPr>
          <w:sz w:val="26"/>
          <w:szCs w:val="26"/>
        </w:rPr>
        <w:t xml:space="preserve"> </w:t>
      </w:r>
      <w:r w:rsidRPr="005A0F02">
        <w:rPr>
          <w:sz w:val="26"/>
          <w:szCs w:val="26"/>
        </w:rPr>
        <w:t xml:space="preserve">«О государственной кадастровой оценке» </w:t>
      </w:r>
      <w:r w:rsidR="005823C0">
        <w:rPr>
          <w:sz w:val="26"/>
          <w:szCs w:val="26"/>
        </w:rPr>
        <w:t>с учетом</w:t>
      </w:r>
      <w:r w:rsidRPr="005A0F02">
        <w:rPr>
          <w:sz w:val="26"/>
          <w:szCs w:val="26"/>
        </w:rPr>
        <w:t xml:space="preserve"> отнесения его к группе</w:t>
      </w:r>
      <w:r w:rsidR="005A0F02" w:rsidRPr="005A0F02">
        <w:rPr>
          <w:sz w:val="26"/>
          <w:szCs w:val="26"/>
        </w:rPr>
        <w:t xml:space="preserve"> </w:t>
      </w:r>
      <w:r w:rsidR="00B41ADD" w:rsidRPr="005A0F02">
        <w:rPr>
          <w:sz w:val="26"/>
          <w:szCs w:val="26"/>
        </w:rPr>
        <w:t>6 «Объекты административного и офисного назначения</w:t>
      </w:r>
      <w:r w:rsidR="00B41ADD" w:rsidRPr="00A9231C">
        <w:rPr>
          <w:sz w:val="26"/>
          <w:szCs w:val="26"/>
        </w:rPr>
        <w:t>», подгруппе 6.1 «Объекты административного и офисного назначения (основная территория</w:t>
      </w:r>
      <w:r>
        <w:rPr>
          <w:sz w:val="26"/>
          <w:szCs w:val="26"/>
        </w:rPr>
        <w:t>)</w:t>
      </w:r>
      <w:r w:rsidRPr="00A9231C">
        <w:rPr>
          <w:sz w:val="26"/>
          <w:szCs w:val="26"/>
        </w:rPr>
        <w:t>»</w:t>
      </w:r>
      <w:r w:rsidR="00AC59AF" w:rsidRPr="00A9231C">
        <w:rPr>
          <w:sz w:val="26"/>
          <w:szCs w:val="26"/>
        </w:rPr>
        <w:t>.</w:t>
      </w:r>
    </w:p>
    <w:p w:rsidR="00351BAE" w:rsidRPr="002C083F" w:rsidRDefault="00351BAE" w:rsidP="00B65F7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A9231C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561F3F" w:rsidRPr="00A9231C">
        <w:rPr>
          <w:sz w:val="26"/>
          <w:szCs w:val="26"/>
        </w:rPr>
        <w:t xml:space="preserve">объекта недвижимости с кадастровым номером </w:t>
      </w:r>
      <w:r w:rsidR="00067412" w:rsidRPr="00A9231C">
        <w:rPr>
          <w:sz w:val="26"/>
          <w:szCs w:val="26"/>
        </w:rPr>
        <w:t>77:01:0001033:2425</w:t>
      </w:r>
      <w:r w:rsidR="00B41ADD" w:rsidRPr="00A9231C">
        <w:rPr>
          <w:sz w:val="26"/>
          <w:szCs w:val="26"/>
        </w:rPr>
        <w:t xml:space="preserve"> </w:t>
      </w:r>
      <w:r w:rsidRPr="00A9231C">
        <w:rPr>
          <w:sz w:val="26"/>
          <w:szCs w:val="26"/>
        </w:rPr>
        <w:t>на основа</w:t>
      </w:r>
      <w:r w:rsidR="00067412" w:rsidRPr="00A9231C">
        <w:rPr>
          <w:sz w:val="26"/>
          <w:szCs w:val="26"/>
        </w:rPr>
        <w:t xml:space="preserve">нии информации, предоставленной </w:t>
      </w:r>
      <w:r w:rsidRPr="00A9231C">
        <w:rPr>
          <w:sz w:val="26"/>
          <w:szCs w:val="26"/>
        </w:rPr>
        <w:t>Государственным бюджетным учреждением</w:t>
      </w:r>
      <w:r w:rsidR="00561F3F" w:rsidRPr="00A9231C">
        <w:rPr>
          <w:sz w:val="26"/>
          <w:szCs w:val="26"/>
        </w:rPr>
        <w:t xml:space="preserve"> </w:t>
      </w:r>
      <w:r w:rsidRPr="00A9231C">
        <w:rPr>
          <w:sz w:val="26"/>
          <w:szCs w:val="26"/>
        </w:rPr>
        <w:t>города Москвы «Московский контрольно-мониторинговый центр недвижимости»</w:t>
      </w:r>
      <w:r w:rsidR="00561F3F" w:rsidRPr="00A9231C">
        <w:rPr>
          <w:sz w:val="26"/>
          <w:szCs w:val="26"/>
        </w:rPr>
        <w:t xml:space="preserve"> </w:t>
      </w:r>
      <w:r w:rsidRPr="00A9231C">
        <w:rPr>
          <w:sz w:val="26"/>
          <w:szCs w:val="26"/>
        </w:rPr>
        <w:t xml:space="preserve">(далее – ГБУ «МКМЦН»), пересчитана </w:t>
      </w:r>
      <w:r w:rsidR="00067412" w:rsidRPr="00A9231C">
        <w:rPr>
          <w:sz w:val="26"/>
          <w:szCs w:val="26"/>
        </w:rPr>
        <w:t xml:space="preserve">с учетом его отнесения к группе </w:t>
      </w:r>
      <w:r w:rsidR="00A9231C">
        <w:rPr>
          <w:sz w:val="26"/>
          <w:szCs w:val="26"/>
        </w:rPr>
        <w:t>4</w:t>
      </w:r>
      <w:r w:rsidR="00A9231C" w:rsidRPr="00694366">
        <w:rPr>
          <w:sz w:val="26"/>
          <w:szCs w:val="26"/>
        </w:rPr>
        <w:t xml:space="preserve"> «Объекты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A9231C">
        <w:rPr>
          <w:sz w:val="26"/>
          <w:szCs w:val="26"/>
        </w:rPr>
        <w:t>», подгруппе 4</w:t>
      </w:r>
      <w:r w:rsidR="00A9231C" w:rsidRPr="00694366">
        <w:rPr>
          <w:sz w:val="26"/>
          <w:szCs w:val="26"/>
        </w:rPr>
        <w:t>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067412" w:rsidRPr="00832FC8">
        <w:t xml:space="preserve"> </w:t>
      </w:r>
      <w:r w:rsidR="00067412" w:rsidRPr="00832FC8">
        <w:rPr>
          <w:sz w:val="26"/>
          <w:szCs w:val="26"/>
        </w:rPr>
        <w:t>с учетом прим</w:t>
      </w:r>
      <w:r w:rsidR="00067412">
        <w:rPr>
          <w:sz w:val="26"/>
          <w:szCs w:val="26"/>
        </w:rPr>
        <w:t xml:space="preserve">енения коэффициента экспликации </w:t>
      </w:r>
      <w:r w:rsidR="00A9231C" w:rsidRPr="00A9231C">
        <w:rPr>
          <w:sz w:val="26"/>
          <w:szCs w:val="26"/>
        </w:rPr>
        <w:t>1.1235684087</w:t>
      </w:r>
      <w:r w:rsidRPr="002C083F">
        <w:rPr>
          <w:sz w:val="26"/>
          <w:szCs w:val="26"/>
        </w:rPr>
        <w:t>.</w:t>
      </w:r>
    </w:p>
    <w:p w:rsidR="00351BAE" w:rsidRPr="00351BAE" w:rsidRDefault="00351BAE" w:rsidP="00B65F7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 xml:space="preserve">Удельный показатель кадастровой стоимости </w:t>
      </w:r>
      <w:r w:rsidR="00433FD4" w:rsidRPr="00433FD4">
        <w:rPr>
          <w:sz w:val="26"/>
          <w:szCs w:val="26"/>
        </w:rPr>
        <w:t xml:space="preserve">объекта недвижимости </w:t>
      </w:r>
      <w:r w:rsidR="00433FD4">
        <w:rPr>
          <w:sz w:val="26"/>
          <w:szCs w:val="26"/>
        </w:rPr>
        <w:br/>
      </w:r>
      <w:r w:rsidR="00433FD4" w:rsidRPr="00433FD4">
        <w:rPr>
          <w:sz w:val="26"/>
          <w:szCs w:val="26"/>
        </w:rPr>
        <w:t xml:space="preserve">с кадастровым номером </w:t>
      </w:r>
      <w:r w:rsidR="00067412" w:rsidRPr="001502F8">
        <w:rPr>
          <w:sz w:val="26"/>
          <w:szCs w:val="26"/>
        </w:rPr>
        <w:t>77:01:0001033:2425</w:t>
      </w:r>
      <w:r w:rsidR="00B41ADD" w:rsidRPr="00B41ADD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433FD4">
        <w:rPr>
          <w:sz w:val="26"/>
          <w:szCs w:val="26"/>
        </w:rPr>
        <w:br/>
      </w:r>
      <w:r w:rsidRPr="00351BAE">
        <w:rPr>
          <w:sz w:val="26"/>
          <w:szCs w:val="26"/>
        </w:rPr>
        <w:t>ГБУ «МКМЦН».</w:t>
      </w:r>
    </w:p>
    <w:p w:rsidR="001A1BE9" w:rsidRDefault="00351BAE" w:rsidP="00B65F7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9560E5" w:rsidRDefault="009560E5" w:rsidP="00A20D68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6570FA" w:rsidRPr="000D465A" w:rsidRDefault="006570FA" w:rsidP="00A20D68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067412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067412">
              <w:rPr>
                <w:sz w:val="22"/>
                <w:szCs w:val="22"/>
              </w:rPr>
              <w:t>77:01:0001033:2425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067412" w:rsidP="00B41AD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45 297 976,</w:t>
            </w:r>
            <w:r w:rsidRPr="00067412">
              <w:rPr>
                <w:sz w:val="22"/>
                <w:szCs w:val="22"/>
              </w:rPr>
              <w:t>76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50772C" w:rsidRPr="00067412" w:rsidRDefault="00067412" w:rsidP="0006741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067412">
              <w:rPr>
                <w:sz w:val="22"/>
                <w:szCs w:val="22"/>
              </w:rPr>
              <w:t>от 07.04.2022</w:t>
            </w:r>
            <w:r w:rsidRPr="00067412">
              <w:rPr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№ АОКС-77/2022</w:t>
            </w:r>
            <w:r w:rsidRPr="00067412">
              <w:rPr>
                <w:color w:val="000000"/>
                <w:sz w:val="22"/>
                <w:szCs w:val="22"/>
              </w:rPr>
              <w:t>/0000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6741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A9231C" w:rsidP="00C632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42 297 478,</w:t>
            </w:r>
            <w:r w:rsidRPr="00A9231C">
              <w:rPr>
                <w:sz w:val="22"/>
                <w:szCs w:val="22"/>
              </w:rPr>
              <w:t>16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8068AB" w:rsidP="008068AB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</w:t>
            </w:r>
            <w:r w:rsidR="00067412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317192" w:rsidRPr="007579C5" w:rsidRDefault="00317192" w:rsidP="00237BE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B41ADD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03B8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412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02F8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09F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447F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3CC8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2C7"/>
    <w:rsid w:val="00210673"/>
    <w:rsid w:val="00210E66"/>
    <w:rsid w:val="002118ED"/>
    <w:rsid w:val="00211E15"/>
    <w:rsid w:val="00212436"/>
    <w:rsid w:val="0021299E"/>
    <w:rsid w:val="00213C6B"/>
    <w:rsid w:val="0021453F"/>
    <w:rsid w:val="00216B6A"/>
    <w:rsid w:val="00216B84"/>
    <w:rsid w:val="00217B01"/>
    <w:rsid w:val="00217C47"/>
    <w:rsid w:val="00220BD0"/>
    <w:rsid w:val="00223FBA"/>
    <w:rsid w:val="00225506"/>
    <w:rsid w:val="00227E07"/>
    <w:rsid w:val="0023113B"/>
    <w:rsid w:val="00232F02"/>
    <w:rsid w:val="00234AAC"/>
    <w:rsid w:val="00234BD4"/>
    <w:rsid w:val="002363E9"/>
    <w:rsid w:val="00236E18"/>
    <w:rsid w:val="00237BE7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BF4"/>
    <w:rsid w:val="002C0678"/>
    <w:rsid w:val="002C083F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3FD4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0E70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5D25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3C0"/>
    <w:rsid w:val="00583067"/>
    <w:rsid w:val="00585EB2"/>
    <w:rsid w:val="005902EE"/>
    <w:rsid w:val="00590B9D"/>
    <w:rsid w:val="00597462"/>
    <w:rsid w:val="005979DF"/>
    <w:rsid w:val="005A0B57"/>
    <w:rsid w:val="005A0E43"/>
    <w:rsid w:val="005A0F02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06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295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0B9F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068AB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2FC8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0E5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69F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0D68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31C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59AF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3B85"/>
    <w:rsid w:val="00B0488B"/>
    <w:rsid w:val="00B051FE"/>
    <w:rsid w:val="00B13026"/>
    <w:rsid w:val="00B13149"/>
    <w:rsid w:val="00B155DF"/>
    <w:rsid w:val="00B15F16"/>
    <w:rsid w:val="00B16172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ADD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5F7B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007"/>
    <w:rsid w:val="00C604A6"/>
    <w:rsid w:val="00C6320E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26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98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7D6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3A6D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85593"/>
    <w:rsid w:val="00E8586C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48DE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FD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5B5A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."/>
  <w:listSeparator w:val=";"/>
  <w14:docId w14:val="214104D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0A8B1-7119-4248-95F8-DD4C2649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287</Words>
  <Characters>2426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2024-07-09T08:02:00Z</dcterms:created>
  <dcterms:modified xsi:type="dcterms:W3CDTF">2024-07-17T12:30:00Z</dcterms:modified>
</cp:coreProperties>
</file>